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CEB" w:rsidRPr="00B72FC3" w:rsidRDefault="00ED0168" w:rsidP="00214CEB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95A3FF" wp14:editId="78C12CA6">
                <wp:simplePos x="0" y="0"/>
                <wp:positionH relativeFrom="column">
                  <wp:posOffset>2208530</wp:posOffset>
                </wp:positionH>
                <wp:positionV relativeFrom="page">
                  <wp:posOffset>-64770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168" w:rsidRDefault="00ED0168" w:rsidP="00ED016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5A3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5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E9SYsrgAAAACgEAAA8AAABkcnMv&#10;ZG93bnJldi54bWxMjzFPwzAUhHck/oP1kNhaJ2kU2hCnqiqxsCDaLmxu/HAi4mfLdtPQX4+ZYDzd&#10;6e67ZjubkU3ow2BJQL7MgCF1Vg2kBZyOL4s1sBAlKTlaQgHfGGDb3t81slb2Su84HaJmqYRCLQX0&#10;Mbqa89D1aGRYWoeUvE/rjYxJes2Vl9dUbkZeZFnFjRwoLfTS4b7H7utwMQJuutx8uCH30+6oyzK6&#10;t9vrngvx+DDvnoFFnONfGH7xEzq0ielsL6QCGwWsyqeEHgUs8qwAlhKbqloBOwso1hXwtuH/L7Q/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E9SYsrgAAAACgEAAA8AAAAAAAAAAAAA&#10;AAAA/QQAAGRycy9kb3ducmV2LnhtbFBLBQYAAAAABAAEAPMAAAAKBgAAAAA=&#10;" stroked="f">
                <v:textbox style="mso-fit-shape-to-text:t" inset="5.85pt,.7pt,5.85pt,.7pt">
                  <w:txbxContent>
                    <w:p w:rsidR="00ED0168" w:rsidRDefault="00ED0168" w:rsidP="00ED016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01C1C">
        <w:rPr>
          <w:rFonts w:hint="eastAsia"/>
        </w:rPr>
        <w:t xml:space="preserve"> </w:t>
      </w:r>
      <w:r w:rsidR="00214CEB" w:rsidRPr="00B72FC3">
        <w:rPr>
          <w:rFonts w:hint="eastAsia"/>
          <w:sz w:val="24"/>
          <w:szCs w:val="24"/>
        </w:rPr>
        <w:t>IME</w:t>
      </w:r>
      <w:bookmarkStart w:id="0" w:name="_GoBack"/>
      <w:bookmarkEnd w:id="0"/>
      <w:r w:rsidR="00214CEB" w:rsidRPr="00B72FC3">
        <w:rPr>
          <w:rFonts w:hint="eastAsia"/>
          <w:sz w:val="24"/>
          <w:szCs w:val="24"/>
        </w:rPr>
        <w:t>の「入力モード」が「</w:t>
      </w:r>
      <w:r w:rsidR="00214CEB">
        <w:rPr>
          <w:rFonts w:hint="eastAsia"/>
          <w:noProof/>
          <w:sz w:val="24"/>
          <w:szCs w:val="24"/>
        </w:rPr>
        <w:drawing>
          <wp:inline distT="0" distB="0" distL="0" distR="0" wp14:anchorId="37C2CA0D" wp14:editId="46CE23D9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4CEB" w:rsidRPr="00B72FC3">
        <w:rPr>
          <w:rFonts w:hint="eastAsia"/>
          <w:sz w:val="24"/>
          <w:szCs w:val="24"/>
        </w:rPr>
        <w:t>」である事を確認！</w:t>
      </w:r>
    </w:p>
    <w:p w:rsidR="00214CEB" w:rsidRPr="00B72FC3" w:rsidRDefault="00214CEB" w:rsidP="00214CEB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6D421CDD" wp14:editId="1C5A2CBE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:rsidR="00ED0168" w:rsidRPr="00214CEB" w:rsidRDefault="00ED0168" w:rsidP="00214CEB">
      <w:pPr>
        <w:rPr>
          <w:color w:val="0070C0"/>
        </w:rPr>
      </w:pPr>
    </w:p>
    <w:p w:rsidR="00214CEB" w:rsidRPr="00B72FC3" w:rsidRDefault="00214CEB" w:rsidP="00214CEB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</w:t>
      </w:r>
      <w:r>
        <w:rPr>
          <w:rFonts w:hint="eastAsia"/>
          <w:sz w:val="24"/>
          <w:szCs w:val="24"/>
        </w:rPr>
        <w:t>の</w:t>
      </w:r>
      <w:r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Pr="00B72FC3">
        <w:rPr>
          <w:rFonts w:hint="eastAsia"/>
          <w:color w:val="000000"/>
          <w:sz w:val="24"/>
          <w:szCs w:val="24"/>
        </w:rPr>
        <w:t>を参考に、</w:t>
      </w:r>
      <w:r w:rsidRPr="00B72FC3">
        <w:rPr>
          <w:rFonts w:hint="eastAsia"/>
          <w:sz w:val="24"/>
          <w:szCs w:val="24"/>
        </w:rPr>
        <w:t>右欄に</w:t>
      </w:r>
      <w:r w:rsidRPr="00B72FC3">
        <w:rPr>
          <w:rFonts w:hint="eastAsia"/>
          <w:color w:val="000000"/>
          <w:sz w:val="24"/>
          <w:szCs w:val="24"/>
        </w:rPr>
        <w:t>入力</w:t>
      </w:r>
      <w:r w:rsidRPr="00B72FC3">
        <w:rPr>
          <w:rFonts w:ascii="ＭＳ 明朝" w:hAnsi="ＭＳ 明朝"/>
          <w:color w:val="000000"/>
          <w:sz w:val="24"/>
          <w:szCs w:val="24"/>
        </w:rPr>
        <w:t>⇒</w:t>
      </w:r>
      <w:r w:rsidRPr="00B72FC3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B72FC3">
        <w:rPr>
          <w:rFonts w:ascii="ＭＳ 明朝" w:hAnsi="ＭＳ 明朝" w:hint="eastAsia"/>
          <w:b/>
          <w:color w:val="FF0000"/>
          <w:sz w:val="24"/>
          <w:szCs w:val="24"/>
        </w:rPr>
        <w:t>ENTER</w:t>
      </w:r>
      <w:r w:rsidRPr="00B72FC3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キーを押し確定。</w:t>
      </w:r>
      <w:r w:rsidRPr="00B72FC3">
        <w:rPr>
          <w:rFonts w:ascii="ＭＳ 明朝" w:hAnsi="ＭＳ 明朝"/>
          <w:color w:val="000000"/>
          <w:sz w:val="24"/>
          <w:szCs w:val="24"/>
        </w:rPr>
        <w:t>⇒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再度</w:t>
      </w:r>
      <w:r w:rsidRPr="00B72FC3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キーを押して下段に</w:t>
      </w:r>
      <w:r w:rsidRPr="00B72FC3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:rsidR="00ED0168" w:rsidRPr="00655707" w:rsidRDefault="00214CEB" w:rsidP="00214CEB">
      <w:pPr>
        <w:rPr>
          <w:color w:val="FF0000"/>
        </w:rPr>
      </w:pPr>
      <w:r w:rsidRPr="00B72FC3">
        <w:rPr>
          <w:rFonts w:hint="eastAsia"/>
          <w:color w:val="FF0000"/>
          <w:sz w:val="24"/>
          <w:szCs w:val="24"/>
        </w:rPr>
        <w:t>※文字列の下に「文書校正」の赤い波線が表示された場合は無視して下さい。</w:t>
      </w:r>
    </w:p>
    <w:p w:rsidR="00ED0168" w:rsidRDefault="00ED0168" w:rsidP="00ED0168">
      <w:pPr>
        <w:rPr>
          <w:color w:val="FF0000"/>
        </w:rPr>
      </w:pPr>
    </w:p>
    <w:p w:rsidR="00214CEB" w:rsidRDefault="00214CEB" w:rsidP="00ED0168">
      <w:pPr>
        <w:rPr>
          <w:rFonts w:hint="eastAsia"/>
          <w:color w:val="FF0000"/>
        </w:rPr>
        <w:sectPr w:rsidR="00214CEB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ED0168" w:rsidRPr="00CB7530" w:rsidRDefault="00ED0168" w:rsidP="00ED0168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ED0168" w:rsidRDefault="00ED0168" w:rsidP="00ED0168">
      <w:pPr>
        <w:shd w:val="clear" w:color="auto" w:fill="FFCC99"/>
        <w:jc w:val="center"/>
      </w:pPr>
      <w:r>
        <w:rPr>
          <w:rFonts w:hint="eastAsia"/>
        </w:rPr>
        <w:t>《平仮名の入力》</w:t>
      </w:r>
    </w:p>
    <w:p w:rsidR="00ED0168" w:rsidRPr="00214CEB" w:rsidRDefault="00ED0168" w:rsidP="00ED0168">
      <w:pPr>
        <w:rPr>
          <w:sz w:val="24"/>
          <w:szCs w:val="24"/>
        </w:rPr>
      </w:pP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ぱ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ぴ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ぷ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ぺ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ぽ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PA PI PU PE PO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きゃ　きぃ　きゅ　きぇ　きょ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KYA KYI KYU KYE KYO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ぎゃ　ぎゅ　ぎょ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GYA GYU GYO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しゃ　しぃ　しゅ　しぇ　しょ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SYA SYI SYU SYE SYO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じゃ　じぃ　じゅ　じぇ　じょ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ZYA ZYI ZYU ZYE ZYO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じゃ　じゅ　じょ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JA JU JO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ちゃ　ちぃ　ちゅ　ちぇ　ちょ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TYA TYI TYU TYE TYO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ぢゃ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ぢぃ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ぢゅ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ぢぇ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DYA DYI DYU DYE DYO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にゃ　にぃ　にゅ　にぇ　にょ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NYA NYI NYU NYE NYO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ひゃ　ひぃ　ひゅ　ひぇ　ひょ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HYA HYI HYU HYE HYO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びゃ　びぃ　びゅ　びぇ　びょ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BYA BYI BYU BYE BYO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ふぁ　ふぃ　ふぇ　ふぉ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FA FI FE FO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ふゃ　ふぃ　ふゅ　ふぇ　ふょ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FYA FYI FYU FYE FYO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みゃ　みぃ　みゅ　みぇ　みょ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 xml:space="preserve">MYA MYI </w:t>
      </w:r>
      <w:r w:rsidRPr="00214CEB">
        <w:rPr>
          <w:sz w:val="24"/>
          <w:szCs w:val="24"/>
        </w:rPr>
        <w:t>MY</w:t>
      </w:r>
      <w:r w:rsidRPr="00214CEB">
        <w:rPr>
          <w:rFonts w:hint="eastAsia"/>
          <w:sz w:val="24"/>
          <w:szCs w:val="24"/>
        </w:rPr>
        <w:t>Ｕ</w:t>
      </w:r>
      <w:r w:rsidRPr="00214CEB">
        <w:rPr>
          <w:rFonts w:hint="eastAsia"/>
          <w:sz w:val="24"/>
          <w:szCs w:val="24"/>
        </w:rPr>
        <w:t xml:space="preserve"> MYE MYO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ぴゃ　ぴぃ　ぴゅ　ぴぇ　ぴょ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PYA PYI PYU PYE PYO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うぃ　うぇ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WI WE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ヴぁ　ヴぃ　ヴぇ　ヴぉ　ヴ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VA VI VE VO  VU</w:t>
      </w:r>
    </w:p>
    <w:p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でゃ　でぃ　でゅ　でぇ　でょ</w:t>
      </w:r>
    </w:p>
    <w:p w:rsidR="00ED0168" w:rsidRPr="00214CEB" w:rsidRDefault="00ED0168" w:rsidP="00ED0168">
      <w:pPr>
        <w:rPr>
          <w:color w:val="000000"/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color w:val="000000"/>
          <w:sz w:val="24"/>
          <w:szCs w:val="24"/>
        </w:rPr>
        <w:t>DHA DHI DHU DHE DHO</w:t>
      </w:r>
    </w:p>
    <w:p w:rsidR="00ED0168" w:rsidRPr="00214CEB" w:rsidRDefault="00ED0168" w:rsidP="00ED0168">
      <w:pPr>
        <w:rPr>
          <w:color w:val="000000"/>
          <w:sz w:val="24"/>
          <w:szCs w:val="24"/>
        </w:rPr>
      </w:pPr>
    </w:p>
    <w:p w:rsidR="00ED0168" w:rsidRPr="00214CEB" w:rsidRDefault="00ED0168" w:rsidP="00ED0168">
      <w:pPr>
        <w:rPr>
          <w:color w:val="000000"/>
          <w:sz w:val="24"/>
          <w:szCs w:val="24"/>
        </w:rPr>
      </w:pPr>
    </w:p>
    <w:p w:rsidR="00ED0168" w:rsidRPr="00214CEB" w:rsidRDefault="00ED0168" w:rsidP="00ED0168">
      <w:pPr>
        <w:rPr>
          <w:color w:val="000000"/>
          <w:sz w:val="24"/>
          <w:szCs w:val="24"/>
        </w:rPr>
      </w:pPr>
    </w:p>
    <w:p w:rsidR="00ED0168" w:rsidRDefault="00ED0168" w:rsidP="00ED0168">
      <w:pPr>
        <w:rPr>
          <w:color w:val="000000"/>
          <w:sz w:val="24"/>
          <w:szCs w:val="24"/>
        </w:rPr>
      </w:pPr>
    </w:p>
    <w:p w:rsidR="00214CEB" w:rsidRPr="00214CEB" w:rsidRDefault="00214CEB" w:rsidP="00ED0168">
      <w:pPr>
        <w:rPr>
          <w:rFonts w:hint="eastAsia"/>
          <w:color w:val="000000"/>
          <w:sz w:val="24"/>
          <w:szCs w:val="24"/>
        </w:rPr>
      </w:pPr>
    </w:p>
    <w:p w:rsidR="00ED0168" w:rsidRPr="00214CEB" w:rsidRDefault="00ED0168" w:rsidP="00ED0168">
      <w:pPr>
        <w:jc w:val="center"/>
        <w:rPr>
          <w:b/>
          <w:sz w:val="24"/>
          <w:szCs w:val="24"/>
          <w:shd w:val="clear" w:color="auto" w:fill="CCFFCC"/>
        </w:rPr>
      </w:pPr>
      <w:r w:rsidRPr="00214CEB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:rsidR="00ED0168" w:rsidRPr="00214CEB" w:rsidRDefault="00ED0168" w:rsidP="00ED0168">
      <w:pPr>
        <w:jc w:val="center"/>
        <w:rPr>
          <w:color w:val="000000"/>
          <w:sz w:val="24"/>
          <w:szCs w:val="24"/>
          <w:shd w:val="clear" w:color="auto" w:fill="CCFFCC"/>
        </w:rPr>
      </w:pPr>
      <w:r w:rsidRPr="00214CEB">
        <w:rPr>
          <w:rFonts w:hint="eastAsia"/>
          <w:sz w:val="24"/>
          <w:szCs w:val="24"/>
          <w:shd w:val="clear" w:color="auto" w:fill="CCFFCC"/>
        </w:rPr>
        <w:t>（下段の</w:t>
      </w:r>
      <w:r w:rsidRPr="00214CEB">
        <w:rPr>
          <w:rFonts w:hint="eastAsia"/>
          <w:color w:val="FF0000"/>
          <w:sz w:val="24"/>
          <w:szCs w:val="24"/>
          <w:shd w:val="clear" w:color="auto" w:fill="CCFFCC"/>
        </w:rPr>
        <w:t>ローマ字入力を参考に</w:t>
      </w:r>
      <w:r w:rsidRPr="00214CEB">
        <w:rPr>
          <w:rFonts w:hint="eastAsia"/>
          <w:color w:val="000000"/>
          <w:sz w:val="24"/>
          <w:szCs w:val="24"/>
          <w:shd w:val="clear" w:color="auto" w:fill="CCFFCC"/>
        </w:rPr>
        <w:t>）</w:t>
      </w:r>
    </w:p>
    <w:p w:rsidR="00ED0168" w:rsidRPr="00214CEB" w:rsidRDefault="00ED0168" w:rsidP="00ED0168">
      <w:pPr>
        <w:jc w:val="center"/>
        <w:rPr>
          <w:sz w:val="24"/>
          <w:szCs w:val="24"/>
        </w:rPr>
      </w:pPr>
      <w:r w:rsidRPr="00214CEB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:rsidR="00ED0168" w:rsidRPr="00214CEB" w:rsidRDefault="00ED0168" w:rsidP="00ED0168">
      <w:pPr>
        <w:rPr>
          <w:sz w:val="24"/>
          <w:szCs w:val="24"/>
        </w:rPr>
      </w:pPr>
    </w:p>
    <w:p w:rsidR="000D01FC" w:rsidRPr="00214CEB" w:rsidRDefault="00E36B94">
      <w:pPr>
        <w:rPr>
          <w:sz w:val="24"/>
          <w:szCs w:val="24"/>
        </w:rPr>
      </w:pPr>
    </w:p>
    <w:p w:rsidR="00214CEB" w:rsidRPr="00214CEB" w:rsidRDefault="00214CEB">
      <w:pPr>
        <w:rPr>
          <w:sz w:val="24"/>
          <w:szCs w:val="24"/>
        </w:rPr>
      </w:pPr>
    </w:p>
    <w:p w:rsidR="00214CEB" w:rsidRPr="00214CEB" w:rsidRDefault="00214CEB">
      <w:pPr>
        <w:rPr>
          <w:sz w:val="24"/>
          <w:szCs w:val="24"/>
        </w:rPr>
      </w:pPr>
    </w:p>
    <w:p w:rsidR="00214CEB" w:rsidRPr="00214CEB" w:rsidRDefault="00214CEB">
      <w:pPr>
        <w:rPr>
          <w:rFonts w:hint="eastAsia"/>
          <w:sz w:val="24"/>
          <w:szCs w:val="24"/>
        </w:rPr>
      </w:pPr>
    </w:p>
    <w:sectPr w:rsidR="00214CEB" w:rsidRPr="00214CEB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B94" w:rsidRDefault="00E36B94" w:rsidP="004C753E">
      <w:pPr>
        <w:spacing w:line="240" w:lineRule="auto"/>
      </w:pPr>
      <w:r>
        <w:separator/>
      </w:r>
    </w:p>
  </w:endnote>
  <w:endnote w:type="continuationSeparator" w:id="0">
    <w:p w:rsidR="00E36B94" w:rsidRDefault="00E36B94" w:rsidP="004C75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B94" w:rsidRDefault="00E36B94" w:rsidP="004C753E">
      <w:pPr>
        <w:spacing w:line="240" w:lineRule="auto"/>
      </w:pPr>
      <w:r>
        <w:separator/>
      </w:r>
    </w:p>
  </w:footnote>
  <w:footnote w:type="continuationSeparator" w:id="0">
    <w:p w:rsidR="00E36B94" w:rsidRDefault="00E36B94" w:rsidP="004C753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168"/>
    <w:rsid w:val="00214CEB"/>
    <w:rsid w:val="003E3AF7"/>
    <w:rsid w:val="004C753E"/>
    <w:rsid w:val="006835BD"/>
    <w:rsid w:val="00760667"/>
    <w:rsid w:val="00BE7B72"/>
    <w:rsid w:val="00E36B94"/>
    <w:rsid w:val="00ED016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4CB90D"/>
  <w15:chartTrackingRefBased/>
  <w15:docId w15:val="{49B8B525-7BF0-4DB0-844C-65EBA47E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D0168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CE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C75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753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C75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753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2017-01-08T01:18:00Z</dcterms:created>
  <dcterms:modified xsi:type="dcterms:W3CDTF">2017-01-08T01:37:00Z</dcterms:modified>
</cp:coreProperties>
</file>